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din instinctul de conservare;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înrudită-i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trădarea și lașitatea.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frica-i un fel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indusă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descurajează,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discernământului;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cercetător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platoșă îndreptătoare.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denaturează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distanțele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morfogenetic-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pânza unui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porțile spaimei,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impulsurile energetice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membranele celulare;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imunitar.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cocoșul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se deschid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întunericul,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luminându-l pe Petru: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curajul de a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frica de sabie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frica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